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54DB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0AECCF3" w:rsidR="009F7DFC" w:rsidRDefault="00987A5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4DBD">
        <w:rPr>
          <w:rFonts w:ascii="Arial" w:hAnsi="Arial" w:cs="Arial"/>
          <w:sz w:val="24"/>
          <w:szCs w:val="24"/>
          <w:lang w:val="el-GR"/>
        </w:rPr>
        <w:t>31</w:t>
      </w:r>
      <w:r w:rsidR="0091048B" w:rsidRPr="00F54DBD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2F91D7" w14:textId="19CB2731" w:rsidR="00295839" w:rsidRDefault="00987A57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24χρονης για εισαγωγή ναρκωτικών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66A45590" w14:textId="2CC95887" w:rsidR="005750CC" w:rsidRDefault="00987A57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 πλαίσιο των ελέγχων που διεξάγονται</w:t>
      </w:r>
      <w:r w:rsidRPr="00987A57">
        <w:rPr>
          <w:rFonts w:ascii="Arial" w:hAnsi="Arial" w:cs="Arial"/>
          <w:color w:val="000000"/>
          <w:sz w:val="24"/>
          <w:szCs w:val="24"/>
          <w:lang w:val="el-GR"/>
        </w:rPr>
        <w:t xml:space="preserve"> από την Υπηρεσία Καταπολέμησης Ναρκωτικών, σε συνεργασία με της Τελωνειακές Αρχές, για εντοπισμό προσώπων πο</w:t>
      </w:r>
      <w:r>
        <w:rPr>
          <w:rFonts w:ascii="Arial" w:hAnsi="Arial" w:cs="Arial"/>
          <w:color w:val="000000"/>
          <w:sz w:val="24"/>
          <w:szCs w:val="24"/>
          <w:lang w:val="el-GR"/>
        </w:rPr>
        <w:t>υ εισάγουν ναρκωτικά στην Κύπρο</w:t>
      </w:r>
      <w:r w:rsidRPr="00987A57">
        <w:rPr>
          <w:rFonts w:ascii="Arial" w:hAnsi="Arial" w:cs="Arial"/>
          <w:color w:val="000000"/>
          <w:sz w:val="24"/>
          <w:szCs w:val="24"/>
          <w:lang w:val="el-GR"/>
        </w:rPr>
        <w:t xml:space="preserve"> μέσω αεροδρομίων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ανακόπηκε χθες το πρωί για έλεγχο, γυναίκα ηλικίας 24 ετών, η οποία αφίχθηκε στο αεροδρόμιο Λάρνακας από τρίτη χώρα. </w:t>
      </w:r>
    </w:p>
    <w:p w14:paraId="1055BB6C" w14:textId="3A1D2AE7" w:rsidR="00987A57" w:rsidRDefault="00987A57" w:rsidP="00987A5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Διενεργήθηκε έρευνα στην αποσκευή της χωρίς να εντοπιστεί οτιδήποτε το επιλήψιμο, ενώ στη συνέχεια η ίδια φέρεται να </w:t>
      </w:r>
      <w:r w:rsidR="00F54DBD">
        <w:rPr>
          <w:rFonts w:ascii="Arial" w:hAnsi="Arial" w:cs="Arial"/>
          <w:color w:val="000000"/>
          <w:sz w:val="24"/>
          <w:szCs w:val="24"/>
          <w:lang w:val="el-GR"/>
        </w:rPr>
        <w:t>ανάφερε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ότι έχει </w:t>
      </w:r>
      <w:r w:rsidR="00F54DBD">
        <w:rPr>
          <w:rFonts w:ascii="Arial" w:hAnsi="Arial" w:cs="Arial"/>
          <w:color w:val="000000"/>
          <w:sz w:val="24"/>
          <w:szCs w:val="24"/>
          <w:lang w:val="el-GR"/>
        </w:rPr>
        <w:t>στο σώμα της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σκευάσματα τα οποία περιέχουν κοκαΐνη.</w:t>
      </w:r>
    </w:p>
    <w:p w14:paraId="0E0FEBC8" w14:textId="77777777" w:rsidR="00987A57" w:rsidRDefault="00987A57" w:rsidP="00987A5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Ακολούθησε ακτινολογικός έλεγχος στο Γενικό Νοσοκομείο Λάρνακας όπου διαπιστώθηκε ότι φέρει αριθμό ξένων σωμάτων στο σώμα της και κρατήθηκε για παρακολούθηση. </w:t>
      </w:r>
    </w:p>
    <w:p w14:paraId="0CFFD518" w14:textId="77777777" w:rsidR="00987A57" w:rsidRDefault="00987A57" w:rsidP="00987A5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γυναίκα συνελήφθη βάσει δικαστικού εντάλματος και τέθηκε υπό οκταήμερη κράτηση με διάταγμα Δικαστηρίου. </w:t>
      </w:r>
    </w:p>
    <w:p w14:paraId="2BC30717" w14:textId="6AD04E0A" w:rsidR="001640E9" w:rsidRDefault="00987A57" w:rsidP="00987A5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ΥΚΑΝ Λάρνακας συνεχίζει τις εξετάσεις. </w:t>
      </w: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A305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44B1D" w14:textId="77777777" w:rsidR="00CA3054" w:rsidRDefault="00CA3054" w:rsidP="00404DCD">
      <w:pPr>
        <w:spacing w:after="0" w:line="240" w:lineRule="auto"/>
      </w:pPr>
      <w:r>
        <w:separator/>
      </w:r>
    </w:p>
  </w:endnote>
  <w:endnote w:type="continuationSeparator" w:id="0">
    <w:p w14:paraId="4E061E42" w14:textId="77777777" w:rsidR="00CA3054" w:rsidRDefault="00CA305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54DB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54DB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81CEC" w14:textId="77777777" w:rsidR="00CA3054" w:rsidRDefault="00CA3054" w:rsidP="00404DCD">
      <w:pPr>
        <w:spacing w:after="0" w:line="240" w:lineRule="auto"/>
      </w:pPr>
      <w:r>
        <w:separator/>
      </w:r>
    </w:p>
  </w:footnote>
  <w:footnote w:type="continuationSeparator" w:id="0">
    <w:p w14:paraId="4E1520E3" w14:textId="77777777" w:rsidR="00CA3054" w:rsidRDefault="00CA305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39607940">
    <w:abstractNumId w:val="1"/>
  </w:num>
  <w:num w:numId="2" w16cid:durableId="98374215">
    <w:abstractNumId w:val="0"/>
  </w:num>
  <w:num w:numId="3" w16cid:durableId="1713067931">
    <w:abstractNumId w:val="2"/>
  </w:num>
  <w:num w:numId="4" w16cid:durableId="34717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497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0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71C1-7924-48E3-8C75-14EB945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2024-03-20T06:32:00Z</cp:lastPrinted>
  <dcterms:created xsi:type="dcterms:W3CDTF">2024-03-31T05:00:00Z</dcterms:created>
  <dcterms:modified xsi:type="dcterms:W3CDTF">2024-03-31T05:00:00Z</dcterms:modified>
</cp:coreProperties>
</file>